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00B" w14:textId="0D3E25CA" w:rsidR="007C2B9F" w:rsidRPr="007F1C76" w:rsidRDefault="007E2A1C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9F72DB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 w:hint="eastAsia"/>
          <w:sz w:val="20"/>
        </w:rPr>
        <w:t>－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7F04312D" w14:textId="77777777" w:rsidR="00EB655E" w:rsidRPr="007F1C76" w:rsidRDefault="00EB655E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20648A8" w14:textId="3AA5ED32" w:rsidR="007C2B9F" w:rsidRPr="007F1C76" w:rsidRDefault="00EB655E" w:rsidP="00EB655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6231"/>
      </w:tblGrid>
      <w:tr w:rsidR="007C2B9F" w:rsidRPr="007F1C76" w14:paraId="701AC18D" w14:textId="77777777" w:rsidTr="001A79D9">
        <w:tc>
          <w:tcPr>
            <w:tcW w:w="8284" w:type="dxa"/>
            <w:gridSpan w:val="2"/>
          </w:tcPr>
          <w:p w14:paraId="5D3908FD" w14:textId="4D202F8B" w:rsidR="007C2B9F" w:rsidRPr="007F1C76" w:rsidRDefault="007C2B9F" w:rsidP="00EB655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7C2B9F" w:rsidRPr="007F1C76" w14:paraId="2BE2A13A" w14:textId="77777777" w:rsidTr="005824C1">
        <w:tc>
          <w:tcPr>
            <w:tcW w:w="2053" w:type="dxa"/>
          </w:tcPr>
          <w:p w14:paraId="3B1B5056" w14:textId="7A3C2F5B" w:rsidR="009F72DB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公告番号</w:t>
            </w:r>
          </w:p>
          <w:p w14:paraId="4D8030CA" w14:textId="29438D63" w:rsidR="007C2B9F" w:rsidRPr="007F1C76" w:rsidRDefault="009F72DB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F33305">
              <w:rPr>
                <w:rFonts w:ascii="游ゴシック" w:eastAsia="游ゴシック" w:hAnsi="游ゴシック" w:hint="eastAsia"/>
                <w:sz w:val="20"/>
              </w:rPr>
              <w:t>う</w:t>
            </w:r>
            <w:r w:rsidR="00E04AEE" w:rsidRPr="00F33305">
              <w:rPr>
                <w:rFonts w:ascii="游ゴシック" w:eastAsia="游ゴシック" w:hAnsi="游ゴシック" w:hint="eastAsia"/>
                <w:sz w:val="20"/>
              </w:rPr>
              <w:t>教文</w:t>
            </w:r>
            <w:r w:rsidR="007C2B9F" w:rsidRPr="00F33305"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="00F33305" w:rsidRPr="00F33305">
              <w:rPr>
                <w:rFonts w:ascii="游ゴシック" w:eastAsia="游ゴシック" w:hAnsi="游ゴシック" w:hint="eastAsia"/>
                <w:sz w:val="20"/>
              </w:rPr>
              <w:t>30001</w:t>
            </w:r>
            <w:r w:rsidR="007C2B9F" w:rsidRPr="00F33305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6231" w:type="dxa"/>
          </w:tcPr>
          <w:p w14:paraId="49DC84E2" w14:textId="18B3802F" w:rsidR="007C2B9F" w:rsidRPr="005824C1" w:rsidRDefault="007C2B9F" w:rsidP="005824C1">
            <w:pPr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left"/>
              <w:rPr>
                <w:rFonts w:ascii="游ゴシック" w:eastAsia="游ゴシック" w:hAnsi="游ゴシック"/>
                <w:szCs w:val="24"/>
              </w:rPr>
            </w:pPr>
            <w:r w:rsidRPr="005824C1">
              <w:rPr>
                <w:rFonts w:ascii="游ゴシック" w:eastAsia="游ゴシック" w:hAnsi="游ゴシック" w:hint="eastAsia"/>
                <w:szCs w:val="24"/>
              </w:rPr>
              <w:t>件名</w:t>
            </w:r>
            <w:r w:rsidR="009F72DB" w:rsidRPr="005824C1">
              <w:rPr>
                <w:rFonts w:ascii="游ゴシック" w:eastAsia="游ゴシック" w:hAnsi="游ゴシック" w:hint="eastAsia"/>
                <w:szCs w:val="24"/>
              </w:rPr>
              <w:t>：令和</w:t>
            </w:r>
            <w:r w:rsidR="00E04AEE">
              <w:rPr>
                <w:rFonts w:ascii="游ゴシック" w:eastAsia="游ゴシック" w:hAnsi="游ゴシック" w:hint="eastAsia"/>
                <w:szCs w:val="24"/>
              </w:rPr>
              <w:t>８</w:t>
            </w:r>
            <w:r w:rsidR="009F72DB" w:rsidRPr="005824C1">
              <w:rPr>
                <w:rFonts w:ascii="游ゴシック" w:eastAsia="游ゴシック" w:hAnsi="游ゴシック" w:hint="eastAsia"/>
                <w:szCs w:val="24"/>
              </w:rPr>
              <w:t>年度</w:t>
            </w:r>
            <w:r w:rsidR="00872441">
              <w:rPr>
                <w:rFonts w:ascii="游ゴシック" w:eastAsia="游ゴシック" w:hAnsi="游ゴシック" w:hint="eastAsia"/>
                <w:szCs w:val="24"/>
              </w:rPr>
              <w:t>勝連城跡</w:t>
            </w:r>
            <w:r w:rsidR="00E04AEE">
              <w:rPr>
                <w:rFonts w:ascii="游ゴシック" w:eastAsia="游ゴシック" w:hAnsi="游ゴシック" w:hint="eastAsia"/>
                <w:szCs w:val="24"/>
              </w:rPr>
              <w:t>保存活用計画策定業務</w:t>
            </w:r>
          </w:p>
        </w:tc>
      </w:tr>
      <w:tr w:rsidR="007C2B9F" w:rsidRPr="007F1C76" w14:paraId="73F1124F" w14:textId="77777777" w:rsidTr="001A79D9">
        <w:tc>
          <w:tcPr>
            <w:tcW w:w="8284" w:type="dxa"/>
            <w:gridSpan w:val="2"/>
          </w:tcPr>
          <w:p w14:paraId="083853BC" w14:textId="482B476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7C2B9F" w:rsidRPr="007F1C76" w14:paraId="40474CB2" w14:textId="77777777" w:rsidTr="001A79D9">
        <w:tc>
          <w:tcPr>
            <w:tcW w:w="8284" w:type="dxa"/>
            <w:gridSpan w:val="2"/>
          </w:tcPr>
          <w:p w14:paraId="1228BF80" w14:textId="70A9AF2F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提出日　</w:t>
            </w:r>
            <w:r w:rsidR="00D062FB" w:rsidRPr="007F1C76">
              <w:rPr>
                <w:rFonts w:ascii="游ゴシック" w:eastAsia="游ゴシック" w:hAnsi="游ゴシック" w:hint="eastAsia"/>
                <w:sz w:val="20"/>
              </w:rPr>
              <w:t>令和</w:t>
            </w:r>
            <w:r w:rsidR="00747B49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="00747B49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="00747B49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D062FB"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7C2B9F" w:rsidRPr="007F1C76" w14:paraId="69A825CD" w14:textId="77777777" w:rsidTr="001A79D9">
        <w:tc>
          <w:tcPr>
            <w:tcW w:w="8284" w:type="dxa"/>
            <w:gridSpan w:val="2"/>
          </w:tcPr>
          <w:p w14:paraId="26035A33" w14:textId="1283D377" w:rsidR="007C2B9F" w:rsidRPr="007F1C76" w:rsidRDefault="007C2B9F" w:rsidP="007C2B9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7C2B9F" w:rsidRPr="007F1C76" w14:paraId="40B170D9" w14:textId="77777777" w:rsidTr="001A79D9">
        <w:tc>
          <w:tcPr>
            <w:tcW w:w="8284" w:type="dxa"/>
            <w:gridSpan w:val="2"/>
          </w:tcPr>
          <w:p w14:paraId="1545FCD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5F19A19" w14:textId="4E57B19F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62F44BB8" w14:textId="77777777" w:rsidTr="001A79D9">
        <w:tc>
          <w:tcPr>
            <w:tcW w:w="8284" w:type="dxa"/>
            <w:gridSpan w:val="2"/>
          </w:tcPr>
          <w:p w14:paraId="79F6C266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F26EA39" w14:textId="28D47770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2DBC73BF" w14:textId="77777777" w:rsidTr="001A79D9">
        <w:tc>
          <w:tcPr>
            <w:tcW w:w="8284" w:type="dxa"/>
            <w:gridSpan w:val="2"/>
          </w:tcPr>
          <w:p w14:paraId="5272ED2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F6A57EF" w14:textId="1A7D42A8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C37873C" w14:textId="77777777" w:rsidTr="001A79D9">
        <w:tc>
          <w:tcPr>
            <w:tcW w:w="8284" w:type="dxa"/>
            <w:gridSpan w:val="2"/>
          </w:tcPr>
          <w:p w14:paraId="626D94B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8F2F896" w14:textId="41512E64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9829B1B" w14:textId="77777777" w:rsidTr="001A79D9">
        <w:tc>
          <w:tcPr>
            <w:tcW w:w="8284" w:type="dxa"/>
            <w:gridSpan w:val="2"/>
          </w:tcPr>
          <w:p w14:paraId="5DB14003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94BBC46" w14:textId="658FEE2E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757098F7" w14:textId="77777777" w:rsidTr="001A79D9">
        <w:tc>
          <w:tcPr>
            <w:tcW w:w="8284" w:type="dxa"/>
            <w:gridSpan w:val="2"/>
          </w:tcPr>
          <w:p w14:paraId="360EE8FE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2850DD5" w14:textId="1625753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F3D8CBF" w14:textId="77777777" w:rsidTr="001A79D9">
        <w:tc>
          <w:tcPr>
            <w:tcW w:w="8284" w:type="dxa"/>
            <w:gridSpan w:val="2"/>
          </w:tcPr>
          <w:p w14:paraId="2EA4E057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FCB8F19" w14:textId="729DE69C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B8F31F9" w14:textId="77777777" w:rsidTr="001A79D9">
        <w:tc>
          <w:tcPr>
            <w:tcW w:w="8284" w:type="dxa"/>
            <w:gridSpan w:val="2"/>
          </w:tcPr>
          <w:p w14:paraId="529F997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74D4CFD" w14:textId="48DFF3F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4148BF6E" w14:textId="77777777" w:rsidTr="001A79D9">
        <w:tc>
          <w:tcPr>
            <w:tcW w:w="8284" w:type="dxa"/>
            <w:gridSpan w:val="2"/>
          </w:tcPr>
          <w:p w14:paraId="74D9F425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F7CC971" w14:textId="757A6DFA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07A43604" w14:textId="77777777" w:rsidTr="001A79D9">
        <w:tc>
          <w:tcPr>
            <w:tcW w:w="8284" w:type="dxa"/>
            <w:gridSpan w:val="2"/>
          </w:tcPr>
          <w:p w14:paraId="3D569E11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CD9A46" w14:textId="6CEC3914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6EB4B726" w14:textId="77777777" w:rsidTr="001A79D9">
        <w:tc>
          <w:tcPr>
            <w:tcW w:w="8284" w:type="dxa"/>
            <w:gridSpan w:val="2"/>
          </w:tcPr>
          <w:p w14:paraId="33D1C1FF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1B8EEFA" w14:textId="017D0266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C2B9F" w:rsidRPr="007F1C76" w14:paraId="1296AD47" w14:textId="77777777" w:rsidTr="001A79D9">
        <w:tc>
          <w:tcPr>
            <w:tcW w:w="8284" w:type="dxa"/>
            <w:gridSpan w:val="2"/>
          </w:tcPr>
          <w:p w14:paraId="0B0901EA" w14:textId="77777777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5E30DD7" w14:textId="2DB4C57C" w:rsidR="007C2B9F" w:rsidRPr="007F1C76" w:rsidRDefault="007C2B9F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7BF23BDE" w14:textId="1D9C66EB" w:rsidR="007C2B9F" w:rsidRPr="007F1C76" w:rsidRDefault="007C2B9F" w:rsidP="006305D6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sectPr w:rsidR="007C2B9F" w:rsidRPr="007F1C76" w:rsidSect="009670EC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80C5" w14:textId="77777777" w:rsidR="00152652" w:rsidRDefault="00152652" w:rsidP="00262C9F">
      <w:pPr>
        <w:spacing w:line="240" w:lineRule="auto"/>
      </w:pPr>
      <w:r>
        <w:separator/>
      </w:r>
    </w:p>
  </w:endnote>
  <w:endnote w:type="continuationSeparator" w:id="0">
    <w:p w14:paraId="64EC9C1D" w14:textId="77777777" w:rsidR="00152652" w:rsidRDefault="0015265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E0E6" w14:textId="0064489B" w:rsidR="00AB4223" w:rsidRDefault="00AB4223" w:rsidP="009F72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7D63" w14:textId="77777777" w:rsidR="00152652" w:rsidRDefault="00152652" w:rsidP="00262C9F">
      <w:pPr>
        <w:spacing w:line="240" w:lineRule="auto"/>
      </w:pPr>
      <w:r>
        <w:separator/>
      </w:r>
    </w:p>
  </w:footnote>
  <w:footnote w:type="continuationSeparator" w:id="0">
    <w:p w14:paraId="41FED879" w14:textId="77777777" w:rsidR="00152652" w:rsidRDefault="0015265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1B96"/>
    <w:rsid w:val="00132FCE"/>
    <w:rsid w:val="00140244"/>
    <w:rsid w:val="0015068D"/>
    <w:rsid w:val="001511A4"/>
    <w:rsid w:val="00152652"/>
    <w:rsid w:val="0015569D"/>
    <w:rsid w:val="00171DA6"/>
    <w:rsid w:val="001766C2"/>
    <w:rsid w:val="0017768C"/>
    <w:rsid w:val="00177E69"/>
    <w:rsid w:val="00182BF1"/>
    <w:rsid w:val="00182F33"/>
    <w:rsid w:val="00185DAD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53E0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4B02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824C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4D75"/>
    <w:rsid w:val="00716D08"/>
    <w:rsid w:val="00737ADA"/>
    <w:rsid w:val="00746691"/>
    <w:rsid w:val="00747B49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4CFC"/>
    <w:rsid w:val="0080573E"/>
    <w:rsid w:val="00805F97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2441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B5A33"/>
    <w:rsid w:val="009C1500"/>
    <w:rsid w:val="009C2180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9F72DB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C7F9C"/>
    <w:rsid w:val="00AD4016"/>
    <w:rsid w:val="00AE58A7"/>
    <w:rsid w:val="00AE7E7E"/>
    <w:rsid w:val="00AF5EDA"/>
    <w:rsid w:val="00AF6212"/>
    <w:rsid w:val="00AF71C4"/>
    <w:rsid w:val="00AF7EA9"/>
    <w:rsid w:val="00B009D0"/>
    <w:rsid w:val="00B03CA2"/>
    <w:rsid w:val="00B07003"/>
    <w:rsid w:val="00B12B8A"/>
    <w:rsid w:val="00B1585D"/>
    <w:rsid w:val="00B159E4"/>
    <w:rsid w:val="00B328A8"/>
    <w:rsid w:val="00B371C1"/>
    <w:rsid w:val="00B414BA"/>
    <w:rsid w:val="00B45995"/>
    <w:rsid w:val="00B5371A"/>
    <w:rsid w:val="00B54187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07E5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8513A"/>
    <w:rsid w:val="00C9502F"/>
    <w:rsid w:val="00C96490"/>
    <w:rsid w:val="00CA1293"/>
    <w:rsid w:val="00CA1B4C"/>
    <w:rsid w:val="00CA3F33"/>
    <w:rsid w:val="00CA44F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04AEE"/>
    <w:rsid w:val="00E1169F"/>
    <w:rsid w:val="00E120E6"/>
    <w:rsid w:val="00E15284"/>
    <w:rsid w:val="00E1785A"/>
    <w:rsid w:val="00E22ACB"/>
    <w:rsid w:val="00E30C65"/>
    <w:rsid w:val="00E330EE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305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A744-601C-431A-9C6F-187DA3E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</Words>
  <Characters>64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伊波　和輝</cp:lastModifiedBy>
  <cp:revision>24</cp:revision>
  <cp:lastPrinted>2023-10-26T06:01:00Z</cp:lastPrinted>
  <dcterms:created xsi:type="dcterms:W3CDTF">2023-10-29T23:51:00Z</dcterms:created>
  <dcterms:modified xsi:type="dcterms:W3CDTF">2026-04-29T23:02:00Z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